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4A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124A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6B124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4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D13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4A">
        <w:rPr>
          <w:rFonts w:ascii="Times New Roman" w:hAnsi="Times New Roman" w:cs="Times New Roman"/>
          <w:b/>
          <w:sz w:val="28"/>
          <w:szCs w:val="28"/>
        </w:rPr>
        <w:t>–</w:t>
      </w:r>
      <w:r w:rsidR="00D13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4A">
        <w:rPr>
          <w:rFonts w:ascii="Times New Roman" w:hAnsi="Times New Roman" w:cs="Times New Roman"/>
          <w:b/>
          <w:sz w:val="28"/>
          <w:szCs w:val="28"/>
        </w:rPr>
        <w:t>Югры</w:t>
      </w:r>
    </w:p>
    <w:p w:rsidR="006B124A" w:rsidRDefault="006B124A" w:rsidP="006B124A">
      <w:pPr>
        <w:rPr>
          <w:rFonts w:ascii="Times New Roman" w:hAnsi="Times New Roman" w:cs="Times New Roman"/>
          <w:b/>
        </w:rPr>
      </w:pPr>
    </w:p>
    <w:p w:rsidR="001628AA" w:rsidRPr="006B124A" w:rsidRDefault="001628AA" w:rsidP="006B124A">
      <w:pPr>
        <w:rPr>
          <w:rFonts w:ascii="Times New Roman" w:hAnsi="Times New Roman" w:cs="Times New Roman"/>
          <w:b/>
        </w:rPr>
      </w:pP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24A" w:rsidRPr="006B124A" w:rsidRDefault="00D7476C" w:rsidP="006B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24A" w:rsidRPr="006B124A">
        <w:rPr>
          <w:rFonts w:ascii="Times New Roman" w:hAnsi="Times New Roman" w:cs="Times New Roman"/>
          <w:sz w:val="28"/>
          <w:szCs w:val="28"/>
        </w:rPr>
        <w:t>«</w:t>
      </w:r>
      <w:r w:rsidR="00F9212B">
        <w:rPr>
          <w:rFonts w:ascii="Times New Roman" w:hAnsi="Times New Roman" w:cs="Times New Roman"/>
          <w:sz w:val="28"/>
          <w:szCs w:val="28"/>
        </w:rPr>
        <w:t>28</w:t>
      </w:r>
      <w:r w:rsidR="006B124A" w:rsidRPr="006B124A">
        <w:rPr>
          <w:rFonts w:ascii="Times New Roman" w:hAnsi="Times New Roman" w:cs="Times New Roman"/>
          <w:sz w:val="28"/>
          <w:szCs w:val="28"/>
        </w:rPr>
        <w:t>»</w:t>
      </w:r>
      <w:r w:rsidR="007C5AD7">
        <w:rPr>
          <w:rFonts w:ascii="Times New Roman" w:hAnsi="Times New Roman" w:cs="Times New Roman"/>
          <w:sz w:val="28"/>
          <w:szCs w:val="28"/>
        </w:rPr>
        <w:t xml:space="preserve"> </w:t>
      </w:r>
      <w:r w:rsidR="00F168B3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6B124A" w:rsidRPr="006B124A">
        <w:rPr>
          <w:rFonts w:ascii="Times New Roman" w:hAnsi="Times New Roman" w:cs="Times New Roman"/>
          <w:sz w:val="28"/>
          <w:szCs w:val="28"/>
        </w:rPr>
        <w:t xml:space="preserve"> 201</w:t>
      </w:r>
      <w:r w:rsidR="00F168B3">
        <w:rPr>
          <w:rFonts w:ascii="Times New Roman" w:hAnsi="Times New Roman" w:cs="Times New Roman"/>
          <w:sz w:val="28"/>
          <w:szCs w:val="28"/>
        </w:rPr>
        <w:t>9г.</w:t>
      </w:r>
      <w:r w:rsidR="006B124A" w:rsidRPr="006B124A">
        <w:rPr>
          <w:rFonts w:ascii="Times New Roman" w:hAnsi="Times New Roman" w:cs="Times New Roman"/>
          <w:sz w:val="28"/>
          <w:szCs w:val="28"/>
        </w:rPr>
        <w:t xml:space="preserve">  </w:t>
      </w:r>
      <w:r w:rsidR="001F3C09">
        <w:rPr>
          <w:rFonts w:ascii="Times New Roman" w:hAnsi="Times New Roman" w:cs="Times New Roman"/>
          <w:sz w:val="28"/>
          <w:szCs w:val="28"/>
        </w:rPr>
        <w:t xml:space="preserve"> </w:t>
      </w:r>
      <w:r w:rsidR="006B124A" w:rsidRPr="006B124A">
        <w:rPr>
          <w:rFonts w:ascii="Times New Roman" w:hAnsi="Times New Roman" w:cs="Times New Roman"/>
          <w:sz w:val="28"/>
          <w:szCs w:val="28"/>
        </w:rPr>
        <w:t xml:space="preserve"> </w:t>
      </w:r>
      <w:r w:rsidR="006B12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223B">
        <w:rPr>
          <w:rFonts w:ascii="Times New Roman" w:hAnsi="Times New Roman" w:cs="Times New Roman"/>
          <w:sz w:val="28"/>
          <w:szCs w:val="28"/>
        </w:rPr>
        <w:t xml:space="preserve">  </w:t>
      </w:r>
      <w:r w:rsidR="006577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12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68B3">
        <w:rPr>
          <w:rFonts w:ascii="Times New Roman" w:hAnsi="Times New Roman" w:cs="Times New Roman"/>
          <w:sz w:val="28"/>
          <w:szCs w:val="28"/>
        </w:rPr>
        <w:t xml:space="preserve">  </w:t>
      </w:r>
      <w:r w:rsidR="0000768C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B124A" w:rsidRPr="006B124A">
        <w:rPr>
          <w:rFonts w:ascii="Times New Roman" w:hAnsi="Times New Roman" w:cs="Times New Roman"/>
          <w:sz w:val="28"/>
          <w:szCs w:val="28"/>
        </w:rPr>
        <w:t>№</w:t>
      </w:r>
      <w:r w:rsidR="006577B6">
        <w:rPr>
          <w:rFonts w:ascii="Times New Roman" w:hAnsi="Times New Roman" w:cs="Times New Roman"/>
          <w:sz w:val="28"/>
          <w:szCs w:val="28"/>
        </w:rPr>
        <w:t xml:space="preserve"> </w:t>
      </w:r>
      <w:r w:rsidR="00F9212B">
        <w:rPr>
          <w:rFonts w:ascii="Times New Roman" w:hAnsi="Times New Roman" w:cs="Times New Roman"/>
          <w:sz w:val="28"/>
          <w:szCs w:val="28"/>
        </w:rPr>
        <w:t>49</w:t>
      </w:r>
    </w:p>
    <w:p w:rsidR="00D7476C" w:rsidRDefault="00D7476C" w:rsidP="006B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6B124A">
        <w:rPr>
          <w:rFonts w:ascii="Times New Roman" w:hAnsi="Times New Roman" w:cs="Times New Roman"/>
        </w:rPr>
        <w:t>с.</w:t>
      </w:r>
      <w:r w:rsidR="001628AA">
        <w:rPr>
          <w:rFonts w:ascii="Times New Roman" w:hAnsi="Times New Roman" w:cs="Times New Roman"/>
        </w:rPr>
        <w:t>п</w:t>
      </w:r>
      <w:proofErr w:type="spellEnd"/>
      <w:r w:rsidR="001628AA">
        <w:rPr>
          <w:rFonts w:ascii="Times New Roman" w:hAnsi="Times New Roman" w:cs="Times New Roman"/>
        </w:rPr>
        <w:t>.</w:t>
      </w:r>
      <w:r w:rsidR="008B2199">
        <w:rPr>
          <w:rFonts w:ascii="Times New Roman" w:hAnsi="Times New Roman" w:cs="Times New Roman"/>
        </w:rPr>
        <w:t xml:space="preserve"> </w:t>
      </w:r>
      <w:r w:rsidR="006B124A">
        <w:rPr>
          <w:rFonts w:ascii="Times New Roman" w:hAnsi="Times New Roman" w:cs="Times New Roman"/>
        </w:rPr>
        <w:t>Солнечный</w:t>
      </w:r>
    </w:p>
    <w:p w:rsidR="00D7476C" w:rsidRDefault="00D7476C" w:rsidP="006B124A">
      <w:pPr>
        <w:rPr>
          <w:rFonts w:ascii="Times New Roman" w:hAnsi="Times New Roman" w:cs="Times New Roman"/>
        </w:rPr>
      </w:pPr>
    </w:p>
    <w:p w:rsidR="00D7476C" w:rsidRDefault="00D7476C" w:rsidP="006B124A">
      <w:pPr>
        <w:rPr>
          <w:rFonts w:ascii="Times New Roman" w:hAnsi="Times New Roman" w:cs="Times New Roman"/>
        </w:rPr>
      </w:pPr>
    </w:p>
    <w:tbl>
      <w:tblPr>
        <w:tblStyle w:val="affff6"/>
        <w:tblW w:w="0" w:type="auto"/>
        <w:tblLook w:val="04A0" w:firstRow="1" w:lastRow="0" w:firstColumn="1" w:lastColumn="0" w:noHBand="0" w:noVBand="1"/>
      </w:tblPr>
      <w:tblGrid>
        <w:gridCol w:w="4678"/>
      </w:tblGrid>
      <w:tr w:rsidR="000B3C00" w:rsidTr="00E012E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3C00" w:rsidRDefault="00F168B3" w:rsidP="00D74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B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28.06.2017    № 180 «</w:t>
            </w:r>
            <w:r w:rsidR="000B3C00" w:rsidRPr="000B3C00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E012E7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 w:rsidR="00EE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C00" w:rsidRPr="000B3C00">
              <w:rPr>
                <w:rFonts w:ascii="Times New Roman" w:hAnsi="Times New Roman" w:cs="Times New Roman"/>
                <w:sz w:val="28"/>
                <w:szCs w:val="28"/>
              </w:rPr>
              <w:t>предоставления гарантий лицам,</w:t>
            </w:r>
            <w:r w:rsidR="00EE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C00" w:rsidRPr="000B3C00">
              <w:rPr>
                <w:rFonts w:ascii="Times New Roman" w:hAnsi="Times New Roman" w:cs="Times New Roman"/>
                <w:sz w:val="28"/>
                <w:szCs w:val="28"/>
              </w:rPr>
              <w:t>замещающим муниципальные</w:t>
            </w:r>
            <w:r w:rsidR="00EE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C00" w:rsidRPr="000B3C00">
              <w:rPr>
                <w:rFonts w:ascii="Times New Roman" w:hAnsi="Times New Roman" w:cs="Times New Roman"/>
                <w:sz w:val="28"/>
                <w:szCs w:val="28"/>
              </w:rPr>
              <w:t>должности на постоянной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7476C" w:rsidRDefault="00D7476C" w:rsidP="007D60C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76C" w:rsidRDefault="00D7476C" w:rsidP="007D60C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BE8" w:rsidRPr="005A6BE8" w:rsidRDefault="005A6BE8" w:rsidP="007D60C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E8">
        <w:rPr>
          <w:rFonts w:ascii="Times New Roman" w:hAnsi="Times New Roman" w:cs="Times New Roman"/>
          <w:bCs/>
          <w:sz w:val="28"/>
          <w:szCs w:val="28"/>
        </w:rPr>
        <w:t>В соответствии с Трудовым кодексом Российской Федерации,</w:t>
      </w:r>
      <w:r w:rsidR="00E012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2E7" w:rsidRPr="00E012E7">
        <w:rPr>
          <w:rFonts w:ascii="Times New Roman" w:hAnsi="Times New Roman" w:cs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012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E2D38">
        <w:rPr>
          <w:rFonts w:ascii="Times New Roman" w:hAnsi="Times New Roman" w:cs="Times New Roman"/>
          <w:bCs/>
          <w:sz w:val="28"/>
          <w:szCs w:val="28"/>
        </w:rPr>
        <w:t>З</w:t>
      </w:r>
      <w:r w:rsidR="001F3C09">
        <w:rPr>
          <w:rFonts w:ascii="Times New Roman" w:hAnsi="Times New Roman" w:cs="Times New Roman"/>
          <w:bCs/>
          <w:sz w:val="28"/>
          <w:szCs w:val="28"/>
        </w:rPr>
        <w:t>аконом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</w:t>
      </w:r>
      <w:r w:rsidR="00802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8A7" w:rsidRPr="005E2D38">
        <w:rPr>
          <w:rFonts w:ascii="Times New Roman" w:hAnsi="Times New Roman" w:cs="Times New Roman"/>
          <w:bCs/>
          <w:sz w:val="28"/>
          <w:szCs w:val="28"/>
        </w:rPr>
        <w:t>п</w:t>
      </w:r>
      <w:r w:rsidR="00802A73" w:rsidRPr="005E2D38">
        <w:rPr>
          <w:rFonts w:ascii="Times New Roman" w:hAnsi="Times New Roman" w:cs="Times New Roman"/>
          <w:bCs/>
          <w:sz w:val="28"/>
          <w:szCs w:val="28"/>
        </w:rPr>
        <w:t>о</w:t>
      </w:r>
      <w:r w:rsidR="00802A73">
        <w:rPr>
          <w:rFonts w:ascii="Times New Roman" w:hAnsi="Times New Roman" w:cs="Times New Roman"/>
          <w:bCs/>
          <w:sz w:val="28"/>
          <w:szCs w:val="28"/>
        </w:rPr>
        <w:t>становлением Правительства Ханты-Мансийского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</w:t>
      </w:r>
      <w:r w:rsidR="00D7476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02A73">
        <w:rPr>
          <w:rFonts w:ascii="Times New Roman" w:hAnsi="Times New Roman" w:cs="Times New Roman"/>
          <w:bCs/>
          <w:sz w:val="28"/>
          <w:szCs w:val="28"/>
        </w:rPr>
        <w:t>муниципальных служащих в Ханты-</w:t>
      </w:r>
      <w:r w:rsidR="006D5A2B">
        <w:rPr>
          <w:rFonts w:ascii="Times New Roman" w:hAnsi="Times New Roman" w:cs="Times New Roman"/>
          <w:bCs/>
          <w:sz w:val="28"/>
          <w:szCs w:val="28"/>
        </w:rPr>
        <w:t>М</w:t>
      </w:r>
      <w:r w:rsidR="00802A73">
        <w:rPr>
          <w:rFonts w:ascii="Times New Roman" w:hAnsi="Times New Roman" w:cs="Times New Roman"/>
          <w:bCs/>
          <w:sz w:val="28"/>
          <w:szCs w:val="28"/>
        </w:rPr>
        <w:t xml:space="preserve">ансийском автономном округе – Югре», </w:t>
      </w:r>
      <w:r w:rsidR="001F3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BE8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статьёй </w:t>
      </w:r>
      <w:r w:rsidR="00E012E7">
        <w:rPr>
          <w:rFonts w:ascii="Times New Roman" w:hAnsi="Times New Roman" w:cs="Times New Roman"/>
          <w:bCs/>
          <w:sz w:val="28"/>
          <w:szCs w:val="28"/>
        </w:rPr>
        <w:t>24</w:t>
      </w:r>
      <w:r w:rsidRPr="005A6BE8">
        <w:rPr>
          <w:rFonts w:ascii="Times New Roman" w:hAnsi="Times New Roman" w:cs="Times New Roman"/>
          <w:bCs/>
          <w:sz w:val="28"/>
          <w:szCs w:val="28"/>
        </w:rPr>
        <w:t xml:space="preserve">.1 устава сельского поселения Солнечный, </w:t>
      </w:r>
      <w:r w:rsidR="00F168B3" w:rsidRPr="00F168B3">
        <w:rPr>
          <w:rFonts w:ascii="Times New Roman" w:hAnsi="Times New Roman" w:cs="Times New Roman"/>
          <w:bCs/>
          <w:sz w:val="28"/>
          <w:szCs w:val="28"/>
        </w:rPr>
        <w:t>в целях упорядочения предоставления гарантий лицам, замещающим муниципальные должности на постоянной основе</w:t>
      </w:r>
      <w:r w:rsidR="00CE0B57">
        <w:rPr>
          <w:rFonts w:ascii="Times New Roman" w:hAnsi="Times New Roman" w:cs="Times New Roman"/>
          <w:bCs/>
          <w:sz w:val="28"/>
          <w:szCs w:val="28"/>
        </w:rPr>
        <w:t>,</w:t>
      </w:r>
    </w:p>
    <w:p w:rsidR="001628AA" w:rsidRPr="006B124A" w:rsidRDefault="001628AA">
      <w:pPr>
        <w:rPr>
          <w:rFonts w:ascii="Times New Roman" w:hAnsi="Times New Roman" w:cs="Times New Roman"/>
          <w:sz w:val="28"/>
          <w:szCs w:val="28"/>
        </w:rPr>
      </w:pP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Солнечный решил:</w:t>
      </w:r>
    </w:p>
    <w:p w:rsidR="00EE5365" w:rsidRDefault="00EE5365" w:rsidP="00EE53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</w:p>
    <w:bookmarkEnd w:id="1"/>
    <w:p w:rsidR="009D5108" w:rsidRPr="00D84F01" w:rsidRDefault="00D84F01" w:rsidP="00D84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F01">
        <w:rPr>
          <w:rFonts w:ascii="Times New Roman" w:hAnsi="Times New Roman" w:cs="Times New Roman"/>
          <w:sz w:val="28"/>
          <w:szCs w:val="28"/>
        </w:rPr>
        <w:t xml:space="preserve">1.  Внести в решение Совета депутатов </w:t>
      </w:r>
      <w:proofErr w:type="spellStart"/>
      <w:r w:rsidRPr="00D84F0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84F01">
        <w:rPr>
          <w:rFonts w:ascii="Times New Roman" w:hAnsi="Times New Roman" w:cs="Times New Roman"/>
          <w:sz w:val="28"/>
          <w:szCs w:val="28"/>
        </w:rPr>
        <w:t xml:space="preserve">. Солнечный </w:t>
      </w:r>
      <w:r w:rsidR="009D5108" w:rsidRPr="009D5108">
        <w:rPr>
          <w:rFonts w:ascii="Times New Roman" w:hAnsi="Times New Roman" w:cs="Times New Roman"/>
          <w:sz w:val="28"/>
          <w:szCs w:val="28"/>
        </w:rPr>
        <w:t>от 28.06.2017 № 180 «Об утверждении Порядка предоставления гарантий лицам, замещающим муниципальные должности на постоянной основе</w:t>
      </w:r>
      <w:r w:rsidRPr="00D84F01">
        <w:rPr>
          <w:rFonts w:ascii="Times New Roman" w:hAnsi="Times New Roman" w:cs="Times New Roman"/>
          <w:sz w:val="28"/>
          <w:szCs w:val="28"/>
        </w:rPr>
        <w:t>» (далее – решение) следующие изменения:</w:t>
      </w:r>
    </w:p>
    <w:p w:rsidR="009E7A08" w:rsidRPr="009E7A08" w:rsidRDefault="00D84F01" w:rsidP="009E7A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F01">
        <w:rPr>
          <w:rFonts w:ascii="Times New Roman" w:hAnsi="Times New Roman" w:cs="Times New Roman"/>
          <w:sz w:val="28"/>
          <w:szCs w:val="28"/>
        </w:rPr>
        <w:t xml:space="preserve">1.1. </w:t>
      </w:r>
      <w:r w:rsidR="007552AA" w:rsidRPr="007552A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552AA">
        <w:rPr>
          <w:rFonts w:ascii="Times New Roman" w:hAnsi="Times New Roman" w:cs="Times New Roman"/>
          <w:sz w:val="28"/>
          <w:szCs w:val="28"/>
        </w:rPr>
        <w:t>1</w:t>
      </w:r>
      <w:r w:rsidR="007552AA" w:rsidRPr="007552A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552AA">
        <w:rPr>
          <w:rFonts w:ascii="Times New Roman" w:hAnsi="Times New Roman" w:cs="Times New Roman"/>
          <w:sz w:val="28"/>
          <w:szCs w:val="28"/>
        </w:rPr>
        <w:t>7</w:t>
      </w:r>
      <w:r w:rsidR="007552AA" w:rsidRPr="007552AA">
        <w:rPr>
          <w:rFonts w:ascii="Times New Roman" w:hAnsi="Times New Roman" w:cs="Times New Roman"/>
          <w:sz w:val="28"/>
          <w:szCs w:val="28"/>
        </w:rPr>
        <w:t xml:space="preserve"> приложения 2 к решению изложить в следующей редакции:</w:t>
      </w:r>
    </w:p>
    <w:p w:rsidR="009E7A08" w:rsidRDefault="009E7A08" w:rsidP="009E7A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7A08">
        <w:rPr>
          <w:rFonts w:ascii="Times New Roman" w:hAnsi="Times New Roman" w:cs="Times New Roman"/>
          <w:sz w:val="28"/>
          <w:szCs w:val="28"/>
        </w:rPr>
        <w:t xml:space="preserve">7. При направлении лица, замещающего муниципальную должность, в служебную командировку ему </w:t>
      </w:r>
      <w:r>
        <w:rPr>
          <w:rFonts w:ascii="Times New Roman" w:hAnsi="Times New Roman" w:cs="Times New Roman"/>
          <w:sz w:val="28"/>
          <w:szCs w:val="28"/>
        </w:rPr>
        <w:t xml:space="preserve">гарантируется </w:t>
      </w:r>
      <w:r w:rsidR="007552AA">
        <w:rPr>
          <w:rFonts w:ascii="Times New Roman" w:hAnsi="Times New Roman" w:cs="Times New Roman"/>
          <w:sz w:val="28"/>
          <w:szCs w:val="28"/>
        </w:rPr>
        <w:t>денежное содержание в соответствии с трудовым законодательством Российской Федерации, а также возмещаются</w:t>
      </w:r>
      <w:r w:rsidRPr="009E7A08">
        <w:rPr>
          <w:rFonts w:ascii="Times New Roman" w:hAnsi="Times New Roman" w:cs="Times New Roman"/>
          <w:sz w:val="28"/>
          <w:szCs w:val="28"/>
        </w:rPr>
        <w:t>:</w:t>
      </w:r>
      <w:r w:rsidR="007552AA">
        <w:rPr>
          <w:rFonts w:ascii="Times New Roman" w:hAnsi="Times New Roman" w:cs="Times New Roman"/>
          <w:sz w:val="28"/>
          <w:szCs w:val="28"/>
        </w:rPr>
        <w:t>»</w:t>
      </w:r>
    </w:p>
    <w:p w:rsidR="00D84F01" w:rsidRPr="00D84F01" w:rsidRDefault="009D5108" w:rsidP="009D51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1453F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бзац 2 пункта 26 </w:t>
      </w:r>
      <w:r w:rsidRPr="009D5108">
        <w:rPr>
          <w:rFonts w:ascii="Times New Roman" w:hAnsi="Times New Roman" w:cs="Times New Roman"/>
          <w:sz w:val="28"/>
          <w:szCs w:val="28"/>
        </w:rPr>
        <w:t>приложения 2 к решению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D84F01" w:rsidRPr="00D84F0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84F01" w:rsidRDefault="00D84F01" w:rsidP="009D51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F01">
        <w:rPr>
          <w:rFonts w:ascii="Times New Roman" w:hAnsi="Times New Roman" w:cs="Times New Roman"/>
          <w:sz w:val="28"/>
          <w:szCs w:val="28"/>
        </w:rPr>
        <w:t>«</w:t>
      </w:r>
      <w:r w:rsidR="00585BA2" w:rsidRPr="00585BA2">
        <w:rPr>
          <w:rFonts w:ascii="Times New Roman" w:hAnsi="Times New Roman" w:cs="Times New Roman"/>
          <w:sz w:val="28"/>
          <w:szCs w:val="28"/>
        </w:rPr>
        <w:t xml:space="preserve">В случае выезда в служебную командировку в выходные или праздничные дни компенсация за работу в эти дни </w:t>
      </w:r>
      <w:r w:rsidR="001453F3">
        <w:rPr>
          <w:rFonts w:ascii="Times New Roman" w:hAnsi="Times New Roman" w:cs="Times New Roman"/>
          <w:sz w:val="28"/>
          <w:szCs w:val="28"/>
        </w:rPr>
        <w:t>производится в соответствии с законодательством Российской Федерации</w:t>
      </w:r>
      <w:r w:rsidRPr="00D84F01">
        <w:rPr>
          <w:rFonts w:ascii="Times New Roman" w:hAnsi="Times New Roman" w:cs="Times New Roman"/>
          <w:sz w:val="28"/>
          <w:szCs w:val="28"/>
        </w:rPr>
        <w:t>».</w:t>
      </w:r>
    </w:p>
    <w:p w:rsidR="007552AA" w:rsidRDefault="007552AA" w:rsidP="009D51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Pr="007552AA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2AA">
        <w:rPr>
          <w:rFonts w:ascii="Times New Roman" w:hAnsi="Times New Roman" w:cs="Times New Roman"/>
          <w:sz w:val="28"/>
          <w:szCs w:val="28"/>
        </w:rPr>
        <w:t xml:space="preserve"> 2 к решению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</w:t>
      </w:r>
      <w:r w:rsidR="00F77255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77255">
        <w:rPr>
          <w:rFonts w:ascii="Times New Roman" w:hAnsi="Times New Roman" w:cs="Times New Roman"/>
          <w:sz w:val="28"/>
          <w:szCs w:val="28"/>
        </w:rPr>
        <w:t>:</w:t>
      </w:r>
    </w:p>
    <w:p w:rsidR="00F77255" w:rsidRPr="00D84F01" w:rsidRDefault="00F77255" w:rsidP="009D51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«29. Порядок исчисления денежного содержания определяется в соответствии с решением Совета депутатов сельского поселения Солнечный от </w:t>
      </w:r>
      <w:r w:rsidR="0044013B">
        <w:rPr>
          <w:rFonts w:ascii="Times New Roman" w:hAnsi="Times New Roman" w:cs="Times New Roman"/>
          <w:sz w:val="28"/>
          <w:szCs w:val="28"/>
        </w:rPr>
        <w:t xml:space="preserve">26.02.2019 № 40 «Об утверждении Положения </w:t>
      </w:r>
      <w:r w:rsidR="0044013B" w:rsidRPr="0044013B">
        <w:rPr>
          <w:rFonts w:ascii="Times New Roman" w:hAnsi="Times New Roman" w:cs="Times New Roman"/>
          <w:sz w:val="28"/>
          <w:szCs w:val="28"/>
        </w:rPr>
        <w:t>о размере денежного содержания лиц, замещающих муниципальные должности на постоянной основе, и порядок его осуществления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0B57">
        <w:rPr>
          <w:rFonts w:ascii="Times New Roman" w:hAnsi="Times New Roman" w:cs="Times New Roman"/>
          <w:sz w:val="28"/>
          <w:szCs w:val="28"/>
        </w:rPr>
        <w:t>.</w:t>
      </w:r>
    </w:p>
    <w:p w:rsidR="00F91E11" w:rsidRPr="00F91E11" w:rsidRDefault="00D7476C" w:rsidP="00D84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E11" w:rsidRPr="00F91E1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обнародования.</w:t>
      </w:r>
    </w:p>
    <w:p w:rsidR="00F91E11" w:rsidRDefault="00D7476C" w:rsidP="00D747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11" w:rsidRPr="00F91E11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сельского поселения Солнечный.</w:t>
      </w:r>
    </w:p>
    <w:p w:rsidR="00D7476C" w:rsidRDefault="00D7476C" w:rsidP="00D747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76C" w:rsidRDefault="00D7476C" w:rsidP="00D747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76C" w:rsidRPr="00F91E11" w:rsidRDefault="00D7476C" w:rsidP="00D747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1E11" w:rsidRPr="00F91E11" w:rsidRDefault="00D84F01" w:rsidP="00F91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91E11" w:rsidRPr="00F91E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1E11" w:rsidRPr="00F91E11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Солнечный                  </w:t>
      </w:r>
      <w:r w:rsidR="00D7476C">
        <w:rPr>
          <w:rFonts w:ascii="Times New Roman" w:hAnsi="Times New Roman" w:cs="Times New Roman"/>
          <w:sz w:val="28"/>
          <w:szCs w:val="28"/>
        </w:rPr>
        <w:t xml:space="preserve">  </w:t>
      </w:r>
      <w:r w:rsidR="00F91E11" w:rsidRPr="00F91E11">
        <w:rPr>
          <w:rFonts w:ascii="Times New Roman" w:hAnsi="Times New Roman" w:cs="Times New Roman"/>
          <w:sz w:val="28"/>
          <w:szCs w:val="28"/>
        </w:rPr>
        <w:t xml:space="preserve"> </w:t>
      </w:r>
      <w:r w:rsidR="00F91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Р.Г. Игнатенко</w:t>
      </w:r>
    </w:p>
    <w:p w:rsidR="00F91E11" w:rsidRPr="00F91E11" w:rsidRDefault="00F91E11" w:rsidP="00F91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1C4E" w:rsidSect="00D7476C">
      <w:headerReference w:type="default" r:id="rId8"/>
      <w:pgSz w:w="11900" w:h="1680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91" w:rsidRDefault="007B5C91" w:rsidP="00F16416">
      <w:r>
        <w:separator/>
      </w:r>
    </w:p>
  </w:endnote>
  <w:endnote w:type="continuationSeparator" w:id="0">
    <w:p w:rsidR="007B5C91" w:rsidRDefault="007B5C91" w:rsidP="00F1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91" w:rsidRDefault="007B5C91" w:rsidP="00F16416">
      <w:r>
        <w:separator/>
      </w:r>
    </w:p>
  </w:footnote>
  <w:footnote w:type="continuationSeparator" w:id="0">
    <w:p w:rsidR="007B5C91" w:rsidRDefault="007B5C91" w:rsidP="00F1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6D" w:rsidRDefault="007B186D">
    <w:pPr>
      <w:pStyle w:val="affff"/>
      <w:jc w:val="center"/>
    </w:pPr>
  </w:p>
  <w:p w:rsidR="007B186D" w:rsidRDefault="007B186D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0CD1"/>
    <w:multiLevelType w:val="hybridMultilevel"/>
    <w:tmpl w:val="DE32D7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9B1"/>
    <w:multiLevelType w:val="hybridMultilevel"/>
    <w:tmpl w:val="A224C8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469FE"/>
    <w:multiLevelType w:val="multilevel"/>
    <w:tmpl w:val="F4809B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EAF7E89"/>
    <w:multiLevelType w:val="hybridMultilevel"/>
    <w:tmpl w:val="2C1812B0"/>
    <w:lvl w:ilvl="0" w:tplc="3FE6E448">
      <w:start w:val="1"/>
      <w:numFmt w:val="decimal"/>
      <w:lvlText w:val="%1.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F5240"/>
    <w:multiLevelType w:val="hybridMultilevel"/>
    <w:tmpl w:val="AB80DAE8"/>
    <w:lvl w:ilvl="0" w:tplc="309AF6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E310B2"/>
    <w:multiLevelType w:val="hybridMultilevel"/>
    <w:tmpl w:val="D5A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3A"/>
    <w:rsid w:val="0000768C"/>
    <w:rsid w:val="00007691"/>
    <w:rsid w:val="00007A0E"/>
    <w:rsid w:val="00071C4E"/>
    <w:rsid w:val="0008314E"/>
    <w:rsid w:val="000B3C00"/>
    <w:rsid w:val="00123824"/>
    <w:rsid w:val="001419FC"/>
    <w:rsid w:val="001453F3"/>
    <w:rsid w:val="001628AA"/>
    <w:rsid w:val="00174019"/>
    <w:rsid w:val="00187226"/>
    <w:rsid w:val="0019396D"/>
    <w:rsid w:val="001A3273"/>
    <w:rsid w:val="001B46AD"/>
    <w:rsid w:val="001D331B"/>
    <w:rsid w:val="001F3C09"/>
    <w:rsid w:val="00203EAF"/>
    <w:rsid w:val="00205BCC"/>
    <w:rsid w:val="00214D2B"/>
    <w:rsid w:val="002337C8"/>
    <w:rsid w:val="002509F8"/>
    <w:rsid w:val="0025235D"/>
    <w:rsid w:val="002657B5"/>
    <w:rsid w:val="00284686"/>
    <w:rsid w:val="00287505"/>
    <w:rsid w:val="00287C01"/>
    <w:rsid w:val="002A0B59"/>
    <w:rsid w:val="002A74DD"/>
    <w:rsid w:val="0032719B"/>
    <w:rsid w:val="00335F15"/>
    <w:rsid w:val="003524C6"/>
    <w:rsid w:val="003617B1"/>
    <w:rsid w:val="003673E7"/>
    <w:rsid w:val="00387870"/>
    <w:rsid w:val="003C1EE6"/>
    <w:rsid w:val="003F172A"/>
    <w:rsid w:val="003F2FF2"/>
    <w:rsid w:val="00410769"/>
    <w:rsid w:val="0044013B"/>
    <w:rsid w:val="00453397"/>
    <w:rsid w:val="00494A62"/>
    <w:rsid w:val="004B4D84"/>
    <w:rsid w:val="004C6D62"/>
    <w:rsid w:val="004E0BDF"/>
    <w:rsid w:val="004F5E64"/>
    <w:rsid w:val="005075FA"/>
    <w:rsid w:val="005264ED"/>
    <w:rsid w:val="005460A2"/>
    <w:rsid w:val="005828A1"/>
    <w:rsid w:val="00585BA2"/>
    <w:rsid w:val="00592C6A"/>
    <w:rsid w:val="005A6BE8"/>
    <w:rsid w:val="005B3384"/>
    <w:rsid w:val="005C162D"/>
    <w:rsid w:val="005D23E8"/>
    <w:rsid w:val="005E2D38"/>
    <w:rsid w:val="005F2C88"/>
    <w:rsid w:val="0060155D"/>
    <w:rsid w:val="00604C31"/>
    <w:rsid w:val="006206EB"/>
    <w:rsid w:val="00653ACB"/>
    <w:rsid w:val="006577B6"/>
    <w:rsid w:val="006A2028"/>
    <w:rsid w:val="006A61B0"/>
    <w:rsid w:val="006B124A"/>
    <w:rsid w:val="006C4D1C"/>
    <w:rsid w:val="006D5A2B"/>
    <w:rsid w:val="006E0EC1"/>
    <w:rsid w:val="006E5E97"/>
    <w:rsid w:val="006F2E85"/>
    <w:rsid w:val="006F597B"/>
    <w:rsid w:val="0070713A"/>
    <w:rsid w:val="00715286"/>
    <w:rsid w:val="00730C48"/>
    <w:rsid w:val="007552AA"/>
    <w:rsid w:val="007B186D"/>
    <w:rsid w:val="007B5C91"/>
    <w:rsid w:val="007C50B8"/>
    <w:rsid w:val="007C5AD7"/>
    <w:rsid w:val="007D60CC"/>
    <w:rsid w:val="007E098F"/>
    <w:rsid w:val="007E3387"/>
    <w:rsid w:val="007E7849"/>
    <w:rsid w:val="00802A73"/>
    <w:rsid w:val="0082602B"/>
    <w:rsid w:val="00890443"/>
    <w:rsid w:val="00897376"/>
    <w:rsid w:val="008B2199"/>
    <w:rsid w:val="008C2707"/>
    <w:rsid w:val="008C3ACC"/>
    <w:rsid w:val="008F2DAC"/>
    <w:rsid w:val="009016A4"/>
    <w:rsid w:val="00953A9B"/>
    <w:rsid w:val="00963250"/>
    <w:rsid w:val="00982C6B"/>
    <w:rsid w:val="009A4A95"/>
    <w:rsid w:val="009A697A"/>
    <w:rsid w:val="009C7FC7"/>
    <w:rsid w:val="009D5108"/>
    <w:rsid w:val="009E3F77"/>
    <w:rsid w:val="009E7A08"/>
    <w:rsid w:val="009F408F"/>
    <w:rsid w:val="00A13D93"/>
    <w:rsid w:val="00A13EC8"/>
    <w:rsid w:val="00A3729B"/>
    <w:rsid w:val="00A4140A"/>
    <w:rsid w:val="00A7039B"/>
    <w:rsid w:val="00A853AB"/>
    <w:rsid w:val="00A85475"/>
    <w:rsid w:val="00A973AA"/>
    <w:rsid w:val="00AA1F01"/>
    <w:rsid w:val="00AD7C50"/>
    <w:rsid w:val="00AE580D"/>
    <w:rsid w:val="00AF2C88"/>
    <w:rsid w:val="00B0063C"/>
    <w:rsid w:val="00B02BC6"/>
    <w:rsid w:val="00B07C22"/>
    <w:rsid w:val="00B2586B"/>
    <w:rsid w:val="00B4223B"/>
    <w:rsid w:val="00B45519"/>
    <w:rsid w:val="00B51E2B"/>
    <w:rsid w:val="00B52182"/>
    <w:rsid w:val="00B673A9"/>
    <w:rsid w:val="00B94E63"/>
    <w:rsid w:val="00BC1DF5"/>
    <w:rsid w:val="00BE4812"/>
    <w:rsid w:val="00BF29BC"/>
    <w:rsid w:val="00C20527"/>
    <w:rsid w:val="00C22FD4"/>
    <w:rsid w:val="00C23E19"/>
    <w:rsid w:val="00C3356E"/>
    <w:rsid w:val="00C336A0"/>
    <w:rsid w:val="00C35293"/>
    <w:rsid w:val="00C50914"/>
    <w:rsid w:val="00C967EF"/>
    <w:rsid w:val="00CA38C0"/>
    <w:rsid w:val="00CE0B57"/>
    <w:rsid w:val="00CF7E5C"/>
    <w:rsid w:val="00D067D7"/>
    <w:rsid w:val="00D10DC2"/>
    <w:rsid w:val="00D13BD9"/>
    <w:rsid w:val="00D24B74"/>
    <w:rsid w:val="00D7476C"/>
    <w:rsid w:val="00D84F01"/>
    <w:rsid w:val="00DC6D55"/>
    <w:rsid w:val="00DF0E88"/>
    <w:rsid w:val="00E012E7"/>
    <w:rsid w:val="00E02F77"/>
    <w:rsid w:val="00E06578"/>
    <w:rsid w:val="00E41216"/>
    <w:rsid w:val="00E6073E"/>
    <w:rsid w:val="00E658A7"/>
    <w:rsid w:val="00E77A87"/>
    <w:rsid w:val="00E85E1A"/>
    <w:rsid w:val="00EB7358"/>
    <w:rsid w:val="00EE5252"/>
    <w:rsid w:val="00EE5365"/>
    <w:rsid w:val="00F06026"/>
    <w:rsid w:val="00F16416"/>
    <w:rsid w:val="00F168B3"/>
    <w:rsid w:val="00F22935"/>
    <w:rsid w:val="00F30C3B"/>
    <w:rsid w:val="00F37F80"/>
    <w:rsid w:val="00F40E45"/>
    <w:rsid w:val="00F44D71"/>
    <w:rsid w:val="00F761AB"/>
    <w:rsid w:val="00F77255"/>
    <w:rsid w:val="00F77403"/>
    <w:rsid w:val="00F82996"/>
    <w:rsid w:val="00F91E11"/>
    <w:rsid w:val="00F9212B"/>
    <w:rsid w:val="00F94E09"/>
    <w:rsid w:val="00F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438B09C-0606-4B70-80FD-6742F89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26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03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03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03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03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39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39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39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39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39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60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602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2602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260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2602B"/>
  </w:style>
  <w:style w:type="paragraph" w:customStyle="1" w:styleId="a8">
    <w:name w:val="Внимание: недобросовестность!"/>
    <w:basedOn w:val="a6"/>
    <w:next w:val="a"/>
    <w:uiPriority w:val="99"/>
    <w:rsid w:val="0082602B"/>
  </w:style>
  <w:style w:type="character" w:customStyle="1" w:styleId="a9">
    <w:name w:val="Выделение для Базового Поиска"/>
    <w:basedOn w:val="a3"/>
    <w:uiPriority w:val="99"/>
    <w:rsid w:val="0082602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2602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2602B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2602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2602B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7039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039B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039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39B"/>
    <w:rPr>
      <w:rFonts w:cs="Arial"/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2602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260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2602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2602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2602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2602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2602B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2602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2602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2602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2602B"/>
    <w:pPr>
      <w:spacing w:before="180"/>
      <w:ind w:left="360" w:right="36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2602B"/>
    <w:pPr>
      <w:ind w:left="170" w:right="170"/>
    </w:pPr>
  </w:style>
  <w:style w:type="paragraph" w:customStyle="1" w:styleId="afa">
    <w:name w:val="Комментарий"/>
    <w:basedOn w:val="af9"/>
    <w:next w:val="a"/>
    <w:uiPriority w:val="99"/>
    <w:rsid w:val="008260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2602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2602B"/>
  </w:style>
  <w:style w:type="paragraph" w:customStyle="1" w:styleId="afd">
    <w:name w:val="Колонтитул (левый)"/>
    <w:basedOn w:val="afc"/>
    <w:next w:val="a"/>
    <w:uiPriority w:val="99"/>
    <w:rsid w:val="0082602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2602B"/>
    <w:pPr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2602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2602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2602B"/>
  </w:style>
  <w:style w:type="paragraph" w:customStyle="1" w:styleId="aff2">
    <w:name w:val="Моноширинный"/>
    <w:basedOn w:val="a"/>
    <w:next w:val="a"/>
    <w:uiPriority w:val="99"/>
    <w:rsid w:val="0082602B"/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2602B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2602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2602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2602B"/>
  </w:style>
  <w:style w:type="paragraph" w:customStyle="1" w:styleId="aff7">
    <w:name w:val="Таблицы (моноширинный)"/>
    <w:basedOn w:val="a"/>
    <w:next w:val="a"/>
    <w:uiPriority w:val="99"/>
    <w:rsid w:val="0082602B"/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2602B"/>
    <w:pPr>
      <w:ind w:left="140"/>
    </w:pPr>
  </w:style>
  <w:style w:type="character" w:customStyle="1" w:styleId="aff9">
    <w:name w:val="Опечатки"/>
    <w:uiPriority w:val="99"/>
    <w:rsid w:val="0082602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2602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2602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2602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2602B"/>
  </w:style>
  <w:style w:type="paragraph" w:customStyle="1" w:styleId="affe">
    <w:name w:val="Постоянная часть"/>
    <w:basedOn w:val="ac"/>
    <w:next w:val="a"/>
    <w:uiPriority w:val="99"/>
    <w:rsid w:val="0082602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2602B"/>
  </w:style>
  <w:style w:type="paragraph" w:customStyle="1" w:styleId="afff0">
    <w:name w:val="Пример."/>
    <w:basedOn w:val="a6"/>
    <w:next w:val="a"/>
    <w:uiPriority w:val="99"/>
    <w:rsid w:val="0082602B"/>
  </w:style>
  <w:style w:type="paragraph" w:customStyle="1" w:styleId="afff1">
    <w:name w:val="Примечание."/>
    <w:basedOn w:val="a6"/>
    <w:next w:val="a"/>
    <w:uiPriority w:val="99"/>
    <w:rsid w:val="0082602B"/>
  </w:style>
  <w:style w:type="character" w:customStyle="1" w:styleId="afff2">
    <w:name w:val="Продолжение ссылки"/>
    <w:basedOn w:val="a4"/>
    <w:uiPriority w:val="99"/>
    <w:rsid w:val="0082602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2602B"/>
    <w:pPr>
      <w:ind w:right="118"/>
    </w:pPr>
  </w:style>
  <w:style w:type="character" w:customStyle="1" w:styleId="afff4">
    <w:name w:val="Сравнение редакций"/>
    <w:basedOn w:val="a3"/>
    <w:uiPriority w:val="99"/>
    <w:rsid w:val="0082602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2602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2602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2602B"/>
  </w:style>
  <w:style w:type="paragraph" w:customStyle="1" w:styleId="afff8">
    <w:name w:val="Текст в таблице"/>
    <w:basedOn w:val="aff6"/>
    <w:next w:val="a"/>
    <w:uiPriority w:val="99"/>
    <w:rsid w:val="0082602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2602B"/>
    <w:pPr>
      <w:spacing w:before="200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2602B"/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2602B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260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260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602B"/>
    <w:pPr>
      <w:spacing w:before="300"/>
    </w:pPr>
  </w:style>
  <w:style w:type="paragraph" w:customStyle="1" w:styleId="afffe">
    <w:name w:val="Знак"/>
    <w:basedOn w:val="a"/>
    <w:autoRedefine/>
    <w:rsid w:val="006B12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9E3F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ff">
    <w:name w:val="header"/>
    <w:basedOn w:val="a"/>
    <w:link w:val="affff0"/>
    <w:uiPriority w:val="99"/>
    <w:unhideWhenUsed/>
    <w:rsid w:val="00F16416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F16416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F16416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rsid w:val="00F16416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494A62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94A62"/>
    <w:rPr>
      <w:rFonts w:ascii="Segoe UI" w:hAnsi="Segoe UI" w:cs="Segoe UI"/>
      <w:sz w:val="18"/>
      <w:szCs w:val="18"/>
    </w:rPr>
  </w:style>
  <w:style w:type="paragraph" w:styleId="affff5">
    <w:name w:val="List Paragraph"/>
    <w:basedOn w:val="a"/>
    <w:uiPriority w:val="34"/>
    <w:qFormat/>
    <w:rsid w:val="00A7039B"/>
    <w:pPr>
      <w:ind w:left="720"/>
      <w:contextualSpacing/>
    </w:pPr>
  </w:style>
  <w:style w:type="table" w:styleId="affff6">
    <w:name w:val="Table Grid"/>
    <w:basedOn w:val="a1"/>
    <w:uiPriority w:val="59"/>
    <w:rsid w:val="000B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A703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3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3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3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39B"/>
    <w:rPr>
      <w:rFonts w:asciiTheme="majorHAnsi" w:eastAsiaTheme="majorEastAsia" w:hAnsiTheme="majorHAnsi"/>
    </w:rPr>
  </w:style>
  <w:style w:type="paragraph" w:styleId="affff7">
    <w:name w:val="Title"/>
    <w:basedOn w:val="a"/>
    <w:next w:val="a"/>
    <w:link w:val="affff8"/>
    <w:uiPriority w:val="10"/>
    <w:qFormat/>
    <w:rsid w:val="00A7039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8">
    <w:name w:val="Название Знак"/>
    <w:basedOn w:val="a0"/>
    <w:link w:val="affff7"/>
    <w:uiPriority w:val="10"/>
    <w:rsid w:val="00A703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ff9">
    <w:name w:val="Subtitle"/>
    <w:basedOn w:val="a"/>
    <w:next w:val="a"/>
    <w:link w:val="affffa"/>
    <w:uiPriority w:val="11"/>
    <w:qFormat/>
    <w:rsid w:val="00A7039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fffa">
    <w:name w:val="Подзаголовок Знак"/>
    <w:basedOn w:val="a0"/>
    <w:link w:val="affff9"/>
    <w:uiPriority w:val="11"/>
    <w:rsid w:val="00A7039B"/>
    <w:rPr>
      <w:rFonts w:asciiTheme="majorHAnsi" w:eastAsiaTheme="majorEastAsia" w:hAnsiTheme="majorHAnsi"/>
      <w:sz w:val="24"/>
      <w:szCs w:val="24"/>
    </w:rPr>
  </w:style>
  <w:style w:type="character" w:styleId="affffb">
    <w:name w:val="Strong"/>
    <w:basedOn w:val="a0"/>
    <w:uiPriority w:val="22"/>
    <w:qFormat/>
    <w:rsid w:val="00A7039B"/>
    <w:rPr>
      <w:b/>
      <w:bCs/>
    </w:rPr>
  </w:style>
  <w:style w:type="character" w:styleId="affffc">
    <w:name w:val="Emphasis"/>
    <w:basedOn w:val="a0"/>
    <w:uiPriority w:val="20"/>
    <w:qFormat/>
    <w:rsid w:val="00A7039B"/>
    <w:rPr>
      <w:rFonts w:asciiTheme="minorHAnsi" w:hAnsiTheme="minorHAnsi"/>
      <w:b/>
      <w:i/>
      <w:iCs/>
    </w:rPr>
  </w:style>
  <w:style w:type="paragraph" w:styleId="affffd">
    <w:name w:val="No Spacing"/>
    <w:basedOn w:val="a"/>
    <w:uiPriority w:val="1"/>
    <w:qFormat/>
    <w:rsid w:val="00A7039B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A7039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7039B"/>
    <w:rPr>
      <w:i/>
      <w:sz w:val="24"/>
      <w:szCs w:val="24"/>
    </w:rPr>
  </w:style>
  <w:style w:type="paragraph" w:styleId="affffe">
    <w:name w:val="Intense Quote"/>
    <w:basedOn w:val="a"/>
    <w:next w:val="a"/>
    <w:link w:val="afffff"/>
    <w:uiPriority w:val="30"/>
    <w:qFormat/>
    <w:rsid w:val="00A7039B"/>
    <w:pPr>
      <w:ind w:left="720" w:right="720"/>
    </w:pPr>
    <w:rPr>
      <w:rFonts w:cs="Times New Roman"/>
      <w:b/>
      <w:i/>
      <w:szCs w:val="22"/>
    </w:rPr>
  </w:style>
  <w:style w:type="character" w:customStyle="1" w:styleId="afffff">
    <w:name w:val="Выделенная цитата Знак"/>
    <w:basedOn w:val="a0"/>
    <w:link w:val="affffe"/>
    <w:uiPriority w:val="30"/>
    <w:rsid w:val="00A7039B"/>
    <w:rPr>
      <w:b/>
      <w:i/>
      <w:sz w:val="24"/>
    </w:rPr>
  </w:style>
  <w:style w:type="character" w:styleId="afffff0">
    <w:name w:val="Subtle Emphasis"/>
    <w:uiPriority w:val="19"/>
    <w:qFormat/>
    <w:rsid w:val="00A7039B"/>
    <w:rPr>
      <w:i/>
      <w:color w:val="5A5A5A" w:themeColor="text1" w:themeTint="A5"/>
    </w:rPr>
  </w:style>
  <w:style w:type="character" w:styleId="afffff1">
    <w:name w:val="Intense Emphasis"/>
    <w:basedOn w:val="a0"/>
    <w:uiPriority w:val="21"/>
    <w:qFormat/>
    <w:rsid w:val="00A7039B"/>
    <w:rPr>
      <w:b/>
      <w:i/>
      <w:sz w:val="24"/>
      <w:szCs w:val="24"/>
      <w:u w:val="single"/>
    </w:rPr>
  </w:style>
  <w:style w:type="character" w:styleId="afffff2">
    <w:name w:val="Subtle Reference"/>
    <w:basedOn w:val="a0"/>
    <w:uiPriority w:val="31"/>
    <w:qFormat/>
    <w:rsid w:val="00A7039B"/>
    <w:rPr>
      <w:sz w:val="24"/>
      <w:szCs w:val="24"/>
      <w:u w:val="single"/>
    </w:rPr>
  </w:style>
  <w:style w:type="character" w:styleId="afffff3">
    <w:name w:val="Intense Reference"/>
    <w:basedOn w:val="a0"/>
    <w:uiPriority w:val="32"/>
    <w:qFormat/>
    <w:rsid w:val="00A7039B"/>
    <w:rPr>
      <w:b/>
      <w:sz w:val="24"/>
      <w:u w:val="single"/>
    </w:rPr>
  </w:style>
  <w:style w:type="character" w:styleId="afffff4">
    <w:name w:val="Book Title"/>
    <w:basedOn w:val="a0"/>
    <w:uiPriority w:val="33"/>
    <w:qFormat/>
    <w:rsid w:val="00A7039B"/>
    <w:rPr>
      <w:rFonts w:asciiTheme="majorHAnsi" w:eastAsiaTheme="majorEastAsia" w:hAnsiTheme="majorHAnsi"/>
      <w:b/>
      <w:i/>
      <w:sz w:val="24"/>
      <w:szCs w:val="24"/>
    </w:rPr>
  </w:style>
  <w:style w:type="paragraph" w:styleId="afffff5">
    <w:name w:val="TOC Heading"/>
    <w:basedOn w:val="1"/>
    <w:next w:val="a"/>
    <w:uiPriority w:val="39"/>
    <w:semiHidden/>
    <w:unhideWhenUsed/>
    <w:qFormat/>
    <w:rsid w:val="00A7039B"/>
    <w:pPr>
      <w:outlineLvl w:val="9"/>
    </w:pPr>
    <w:rPr>
      <w:rFonts w:cs="Times New Roman"/>
    </w:rPr>
  </w:style>
  <w:style w:type="paragraph" w:styleId="afffff6">
    <w:name w:val="Normal (Web)"/>
    <w:basedOn w:val="a"/>
    <w:uiPriority w:val="99"/>
    <w:semiHidden/>
    <w:unhideWhenUsed/>
    <w:rsid w:val="00AF2C88"/>
    <w:rPr>
      <w:rFonts w:ascii="Times New Roman" w:hAnsi="Times New Roman" w:cs="Times New Roman"/>
    </w:rPr>
  </w:style>
  <w:style w:type="character" w:styleId="afffff7">
    <w:name w:val="Hyperlink"/>
    <w:basedOn w:val="a0"/>
    <w:uiPriority w:val="99"/>
    <w:unhideWhenUsed/>
    <w:rsid w:val="00410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23A7-A3D7-48BD-9D3E-8D2A48DB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marina</cp:lastModifiedBy>
  <cp:revision>26</cp:revision>
  <cp:lastPrinted>2019-03-28T11:44:00Z</cp:lastPrinted>
  <dcterms:created xsi:type="dcterms:W3CDTF">2017-06-01T09:31:00Z</dcterms:created>
  <dcterms:modified xsi:type="dcterms:W3CDTF">2019-03-28T11:44:00Z</dcterms:modified>
</cp:coreProperties>
</file>